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00" w:rsidRPr="006914D0" w:rsidRDefault="00723C25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8"/>
          <w:szCs w:val="24"/>
        </w:rPr>
      </w:pPr>
      <w:bookmarkStart w:id="0" w:name="_GoBack"/>
      <w:bookmarkEnd w:id="0"/>
      <w:r>
        <w:rPr>
          <w:rFonts w:asciiTheme="majorHAnsi" w:hAnsiTheme="majorHAnsi" w:cs="Trebuchet MS"/>
          <w:b/>
          <w:bCs/>
          <w:sz w:val="28"/>
          <w:szCs w:val="24"/>
        </w:rPr>
        <w:t xml:space="preserve">Appendix 5 - </w:t>
      </w:r>
      <w:r w:rsidR="00177A00" w:rsidRPr="006914D0">
        <w:rPr>
          <w:rFonts w:asciiTheme="majorHAnsi" w:hAnsiTheme="majorHAnsi" w:cs="Trebuchet MS"/>
          <w:b/>
          <w:bCs/>
          <w:sz w:val="28"/>
          <w:szCs w:val="24"/>
        </w:rPr>
        <w:t>Requirements for Chief Financial Officer Attestation</w:t>
      </w:r>
    </w:p>
    <w:p w:rsidR="00177A00" w:rsidRPr="006914D0" w:rsidRDefault="00177A00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2"/>
          <w:szCs w:val="21"/>
        </w:rPr>
      </w:pPr>
    </w:p>
    <w:p w:rsidR="00177A00" w:rsidRPr="006914D0" w:rsidRDefault="00E515BF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attestation by </w:t>
      </w:r>
      <w:r w:rsidR="001621AF" w:rsidRPr="006914D0">
        <w:rPr>
          <w:rFonts w:asciiTheme="majorHAnsi" w:hAnsiTheme="majorHAnsi" w:cs="Trebuchet MS"/>
          <w:bCs/>
          <w:sz w:val="22"/>
          <w:szCs w:val="21"/>
        </w:rPr>
        <w:t>the</w:t>
      </w:r>
      <w:r w:rsidR="00177A00" w:rsidRPr="006914D0">
        <w:rPr>
          <w:rFonts w:asciiTheme="majorHAnsi" w:hAnsiTheme="majorHAnsi" w:cs="Trebuchet MS"/>
          <w:bCs/>
          <w:sz w:val="22"/>
          <w:szCs w:val="21"/>
        </w:rPr>
        <w:t xml:space="preserve"> Chief Financial Officer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, 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(or </w:t>
      </w:r>
      <w:r w:rsidR="00E51744">
        <w:rPr>
          <w:rFonts w:asciiTheme="majorHAnsi" w:hAnsiTheme="majorHAnsi" w:cs="Trebuchet MS"/>
          <w:bCs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bCs/>
          <w:sz w:val="22"/>
          <w:szCs w:val="21"/>
        </w:rPr>
        <w:t>position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),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if required by Article IV, must </w:t>
      </w:r>
      <w:r w:rsidRPr="006914D0">
        <w:rPr>
          <w:rFonts w:asciiTheme="majorHAnsi" w:hAnsiTheme="majorHAnsi" w:cs="Trebuchet MS"/>
          <w:sz w:val="22"/>
          <w:szCs w:val="21"/>
        </w:rPr>
        <w:t>fulfill</w:t>
      </w:r>
      <w:r w:rsidR="00177A00" w:rsidRPr="006914D0">
        <w:rPr>
          <w:rFonts w:asciiTheme="majorHAnsi" w:hAnsiTheme="majorHAnsi" w:cs="Trebuchet MS"/>
          <w:sz w:val="22"/>
          <w:szCs w:val="21"/>
        </w:rPr>
        <w:t xml:space="preserve"> the following requirements: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is a notarized affidavit attached to the financial information provided by the entity;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attestation identifies the person making the affidavit as 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>similar</w:t>
      </w:r>
      <w:r w:rsidR="00E51744" w:rsidRPr="006914D0">
        <w:rPr>
          <w:rFonts w:asciiTheme="majorHAnsi" w:hAnsiTheme="majorHAnsi" w:cs="Trebuchet MS"/>
          <w:sz w:val="22"/>
          <w:szCs w:val="21"/>
        </w:rPr>
        <w:t xml:space="preserve"> </w:t>
      </w:r>
      <w:r w:rsidR="001621AF" w:rsidRPr="006914D0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proofErr w:type="gramStart"/>
      <w:r w:rsidRPr="006914D0">
        <w:rPr>
          <w:rFonts w:asciiTheme="majorHAnsi" w:hAnsiTheme="majorHAnsi" w:cs="Trebuchet MS"/>
          <w:sz w:val="22"/>
          <w:szCs w:val="21"/>
        </w:rPr>
        <w:t>the</w:t>
      </w:r>
      <w:proofErr w:type="gramEnd"/>
      <w:r w:rsidRPr="006914D0">
        <w:rPr>
          <w:rFonts w:asciiTheme="majorHAnsi" w:hAnsiTheme="majorHAnsi" w:cs="Trebuchet MS"/>
          <w:sz w:val="22"/>
          <w:szCs w:val="21"/>
        </w:rPr>
        <w:t xml:space="preserve"> Chief Financial Officer (or </w:t>
      </w:r>
      <w:r w:rsidR="00E51744">
        <w:rPr>
          <w:rFonts w:asciiTheme="majorHAnsi" w:hAnsiTheme="majorHAnsi" w:cs="Trebuchet MS"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 attests that "the information contained in the financial statements fairly presents in all material respects the financial condition and results of the</w:t>
      </w:r>
      <w:r w:rsidR="00F74F7A" w:rsidRPr="006914D0">
        <w:rPr>
          <w:rFonts w:asciiTheme="majorHAnsi" w:hAnsiTheme="majorHAnsi" w:cs="Trebuchet MS"/>
          <w:sz w:val="22"/>
          <w:szCs w:val="21"/>
        </w:rPr>
        <w:t xml:space="preserve"> operations of ________________[name of entity]</w:t>
      </w:r>
      <w:r w:rsidRPr="006914D0">
        <w:rPr>
          <w:rFonts w:asciiTheme="majorHAnsi" w:hAnsiTheme="majorHAnsi" w:cs="Trebuchet MS"/>
          <w:sz w:val="22"/>
          <w:szCs w:val="21"/>
        </w:rPr>
        <w:t>".</w:t>
      </w:r>
    </w:p>
    <w:p w:rsidR="00912978" w:rsidRPr="006914D0" w:rsidRDefault="00912978" w:rsidP="00177A00">
      <w:pPr>
        <w:pStyle w:val="BodyText"/>
        <w:spacing w:line="360" w:lineRule="auto"/>
        <w:rPr>
          <w:rFonts w:asciiTheme="majorHAnsi" w:hAnsiTheme="majorHAnsi"/>
          <w:sz w:val="22"/>
          <w:szCs w:val="21"/>
        </w:rPr>
      </w:pPr>
    </w:p>
    <w:sectPr w:rsidR="00912978" w:rsidRPr="006914D0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42" w:rsidRDefault="00E25C42">
      <w:r>
        <w:separator/>
      </w:r>
    </w:p>
  </w:endnote>
  <w:endnote w:type="continuationSeparator" w:id="0">
    <w:p w:rsidR="00E25C42" w:rsidRDefault="00E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EB65C9" w:rsidRDefault="00EB65C9" w:rsidP="005B7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EB65C9" w:rsidRDefault="00EB65C9" w:rsidP="005B7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:rsidRPr="00D45052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</w:tc>
    </w:tr>
    <w:tr w:rsidR="00EB65C9" w:rsidRPr="00D45052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38632D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42" w:rsidRDefault="00E25C42">
      <w:r>
        <w:separator/>
      </w:r>
    </w:p>
  </w:footnote>
  <w:footnote w:type="continuationSeparator" w:id="0">
    <w:p w:rsidR="00E25C42" w:rsidRDefault="00E25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0"/>
      <w:gridCol w:w="4786"/>
    </w:tblGrid>
    <w:tr w:rsidR="00BF131A" w:rsidRPr="0007083D" w:rsidTr="00BF131A">
      <w:tc>
        <w:tcPr>
          <w:tcW w:w="4790" w:type="dxa"/>
          <w:hideMark/>
        </w:tcPr>
        <w:p w:rsidR="00BF131A" w:rsidRPr="0007083D" w:rsidRDefault="00BF131A" w:rsidP="00BD188C">
          <w:pPr>
            <w:pStyle w:val="Header"/>
            <w:jc w:val="left"/>
            <w:rPr>
              <w:b w:val="0"/>
            </w:rPr>
          </w:pPr>
        </w:p>
      </w:tc>
      <w:tc>
        <w:tcPr>
          <w:tcW w:w="4786" w:type="dxa"/>
          <w:hideMark/>
        </w:tcPr>
        <w:p w:rsidR="00BF131A" w:rsidRPr="0007083D" w:rsidRDefault="00BF131A" w:rsidP="00B463A4">
          <w:pPr>
            <w:pStyle w:val="Header"/>
            <w:rPr>
              <w:b w:val="0"/>
            </w:rPr>
          </w:pPr>
        </w:p>
      </w:tc>
    </w:tr>
  </w:tbl>
  <w:p w:rsidR="00EB65C9" w:rsidRPr="0007083D" w:rsidRDefault="00EB65C9" w:rsidP="00BF296A">
    <w:pPr>
      <w:pStyle w:val="Header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1"/>
  </w:num>
  <w:num w:numId="14">
    <w:abstractNumId w:val="17"/>
  </w:num>
  <w:num w:numId="15">
    <w:abstractNumId w:val="12"/>
  </w:num>
  <w:num w:numId="16">
    <w:abstractNumId w:val="20"/>
  </w:num>
  <w:num w:numId="17">
    <w:abstractNumId w:val="9"/>
  </w:num>
  <w:num w:numId="18">
    <w:abstractNumId w:val="16"/>
  </w:num>
  <w:num w:numId="19">
    <w:abstractNumId w:val="19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0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1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19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4"/>
  </w:num>
  <w:num w:numId="46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00"/>
    <w:rsid w:val="00002496"/>
    <w:rsid w:val="00015AF9"/>
    <w:rsid w:val="00017E03"/>
    <w:rsid w:val="00022C89"/>
    <w:rsid w:val="000343AA"/>
    <w:rsid w:val="000616B3"/>
    <w:rsid w:val="000646A3"/>
    <w:rsid w:val="0007083D"/>
    <w:rsid w:val="000E499D"/>
    <w:rsid w:val="00106D9C"/>
    <w:rsid w:val="00110B99"/>
    <w:rsid w:val="00112D68"/>
    <w:rsid w:val="001621AF"/>
    <w:rsid w:val="00177A00"/>
    <w:rsid w:val="001B0D5A"/>
    <w:rsid w:val="001F4328"/>
    <w:rsid w:val="002D61F6"/>
    <w:rsid w:val="00311BFE"/>
    <w:rsid w:val="00321389"/>
    <w:rsid w:val="003560DD"/>
    <w:rsid w:val="003825E9"/>
    <w:rsid w:val="0038632D"/>
    <w:rsid w:val="00396E38"/>
    <w:rsid w:val="003A6D85"/>
    <w:rsid w:val="003B7499"/>
    <w:rsid w:val="003C7B4B"/>
    <w:rsid w:val="003E701A"/>
    <w:rsid w:val="00407DC3"/>
    <w:rsid w:val="00441242"/>
    <w:rsid w:val="00454726"/>
    <w:rsid w:val="0046045D"/>
    <w:rsid w:val="00460E94"/>
    <w:rsid w:val="004643AF"/>
    <w:rsid w:val="0049339F"/>
    <w:rsid w:val="004B37E2"/>
    <w:rsid w:val="004C7DAD"/>
    <w:rsid w:val="004E0554"/>
    <w:rsid w:val="004F770C"/>
    <w:rsid w:val="00506870"/>
    <w:rsid w:val="00525C0E"/>
    <w:rsid w:val="0053382E"/>
    <w:rsid w:val="00535E63"/>
    <w:rsid w:val="005A0C0C"/>
    <w:rsid w:val="005B1F66"/>
    <w:rsid w:val="005B22BA"/>
    <w:rsid w:val="005B797D"/>
    <w:rsid w:val="005E5634"/>
    <w:rsid w:val="00644FED"/>
    <w:rsid w:val="00647616"/>
    <w:rsid w:val="0069067E"/>
    <w:rsid w:val="006914D0"/>
    <w:rsid w:val="00696456"/>
    <w:rsid w:val="006A322C"/>
    <w:rsid w:val="006A41C4"/>
    <w:rsid w:val="006C70C1"/>
    <w:rsid w:val="006E12D6"/>
    <w:rsid w:val="006F1F47"/>
    <w:rsid w:val="006F20F0"/>
    <w:rsid w:val="007042DB"/>
    <w:rsid w:val="00723C25"/>
    <w:rsid w:val="00745F4F"/>
    <w:rsid w:val="00746897"/>
    <w:rsid w:val="00763B4E"/>
    <w:rsid w:val="007D0DF9"/>
    <w:rsid w:val="00803A02"/>
    <w:rsid w:val="00805B63"/>
    <w:rsid w:val="00806819"/>
    <w:rsid w:val="00823E2C"/>
    <w:rsid w:val="0084080C"/>
    <w:rsid w:val="00865A8F"/>
    <w:rsid w:val="00895257"/>
    <w:rsid w:val="008A1EA4"/>
    <w:rsid w:val="008D0427"/>
    <w:rsid w:val="00912978"/>
    <w:rsid w:val="00914D32"/>
    <w:rsid w:val="00946BD2"/>
    <w:rsid w:val="0095416F"/>
    <w:rsid w:val="00962A99"/>
    <w:rsid w:val="00A24AFA"/>
    <w:rsid w:val="00A3648C"/>
    <w:rsid w:val="00A40703"/>
    <w:rsid w:val="00A46B10"/>
    <w:rsid w:val="00A53BB3"/>
    <w:rsid w:val="00A57262"/>
    <w:rsid w:val="00A6482E"/>
    <w:rsid w:val="00A70F90"/>
    <w:rsid w:val="00AC59C5"/>
    <w:rsid w:val="00AC64F1"/>
    <w:rsid w:val="00AE46E1"/>
    <w:rsid w:val="00AF2FC5"/>
    <w:rsid w:val="00B04EFA"/>
    <w:rsid w:val="00B34878"/>
    <w:rsid w:val="00B463A4"/>
    <w:rsid w:val="00B46C37"/>
    <w:rsid w:val="00B704A5"/>
    <w:rsid w:val="00BA387C"/>
    <w:rsid w:val="00BB2563"/>
    <w:rsid w:val="00BB73B9"/>
    <w:rsid w:val="00BC2EC4"/>
    <w:rsid w:val="00BC63F7"/>
    <w:rsid w:val="00BD188C"/>
    <w:rsid w:val="00BF131A"/>
    <w:rsid w:val="00BF296A"/>
    <w:rsid w:val="00C200D0"/>
    <w:rsid w:val="00C45646"/>
    <w:rsid w:val="00C72B7A"/>
    <w:rsid w:val="00C87619"/>
    <w:rsid w:val="00CA085D"/>
    <w:rsid w:val="00CA4187"/>
    <w:rsid w:val="00CE5B23"/>
    <w:rsid w:val="00D06CE9"/>
    <w:rsid w:val="00D24DF0"/>
    <w:rsid w:val="00D45052"/>
    <w:rsid w:val="00D53633"/>
    <w:rsid w:val="00D538CA"/>
    <w:rsid w:val="00D8216B"/>
    <w:rsid w:val="00DB1ED8"/>
    <w:rsid w:val="00DE11A8"/>
    <w:rsid w:val="00DE163F"/>
    <w:rsid w:val="00DE20E8"/>
    <w:rsid w:val="00DE53A2"/>
    <w:rsid w:val="00DE7C23"/>
    <w:rsid w:val="00E001DE"/>
    <w:rsid w:val="00E11A2A"/>
    <w:rsid w:val="00E25C42"/>
    <w:rsid w:val="00E35139"/>
    <w:rsid w:val="00E47A19"/>
    <w:rsid w:val="00E515BF"/>
    <w:rsid w:val="00E51744"/>
    <w:rsid w:val="00E60834"/>
    <w:rsid w:val="00E65B30"/>
    <w:rsid w:val="00E96E57"/>
    <w:rsid w:val="00EA61D1"/>
    <w:rsid w:val="00EB65C9"/>
    <w:rsid w:val="00EC7F23"/>
    <w:rsid w:val="00EE1F5C"/>
    <w:rsid w:val="00EF4197"/>
    <w:rsid w:val="00F17C63"/>
    <w:rsid w:val="00F2038E"/>
    <w:rsid w:val="00F57382"/>
    <w:rsid w:val="00F652D9"/>
    <w:rsid w:val="00F74F7A"/>
    <w:rsid w:val="00FB1815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character" w:customStyle="1" w:styleId="HeaderChar">
    <w:name w:val="Header Char"/>
    <w:basedOn w:val="DefaultParagraphFont"/>
    <w:link w:val="Header"/>
    <w:uiPriority w:val="99"/>
    <w:rsid w:val="00BF296A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BF296A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character" w:customStyle="1" w:styleId="HeaderChar">
    <w:name w:val="Header Char"/>
    <w:basedOn w:val="DefaultParagraphFont"/>
    <w:link w:val="Header"/>
    <w:uiPriority w:val="99"/>
    <w:rsid w:val="00BF296A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BF296A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2017-01-24T18:17:00Z</dcterms:created>
  <dcterms:modified xsi:type="dcterms:W3CDTF">2017-01-24T18:17:00Z</dcterms:modified>
</cp:coreProperties>
</file>